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54A" w:rsidRDefault="00515CA8" w:rsidP="00B81C03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报 价</w:t>
      </w:r>
      <w:r w:rsidR="00B81C03" w:rsidRPr="00B81C03">
        <w:rPr>
          <w:rFonts w:ascii="黑体" w:eastAsia="黑体" w:hAnsi="黑体" w:hint="eastAsia"/>
          <w:sz w:val="36"/>
          <w:szCs w:val="36"/>
        </w:rPr>
        <w:t xml:space="preserve"> </w:t>
      </w:r>
      <w:r w:rsidR="0095654A" w:rsidRPr="00B81C03">
        <w:rPr>
          <w:rFonts w:ascii="黑体" w:eastAsia="黑体" w:hAnsi="黑体" w:hint="eastAsia"/>
          <w:sz w:val="36"/>
          <w:szCs w:val="36"/>
        </w:rPr>
        <w:t>须</w:t>
      </w:r>
      <w:r w:rsidR="00B81C03" w:rsidRPr="00B81C03">
        <w:rPr>
          <w:rFonts w:ascii="黑体" w:eastAsia="黑体" w:hAnsi="黑体" w:hint="eastAsia"/>
          <w:sz w:val="36"/>
          <w:szCs w:val="36"/>
        </w:rPr>
        <w:t xml:space="preserve"> </w:t>
      </w:r>
      <w:r w:rsidR="0095654A" w:rsidRPr="00B81C03">
        <w:rPr>
          <w:rFonts w:ascii="黑体" w:eastAsia="黑体" w:hAnsi="黑体" w:hint="eastAsia"/>
          <w:sz w:val="36"/>
          <w:szCs w:val="36"/>
        </w:rPr>
        <w:t>知</w:t>
      </w:r>
    </w:p>
    <w:p w:rsidR="00B81C03" w:rsidRPr="00B81C03" w:rsidRDefault="00B81C03" w:rsidP="00B81C03">
      <w:pPr>
        <w:spacing w:line="520" w:lineRule="exact"/>
        <w:jc w:val="center"/>
        <w:rPr>
          <w:rFonts w:ascii="黑体" w:eastAsia="黑体" w:hAnsi="黑体"/>
          <w:sz w:val="36"/>
          <w:szCs w:val="36"/>
        </w:rPr>
      </w:pPr>
    </w:p>
    <w:p w:rsidR="0095654A" w:rsidRPr="00B81C03" w:rsidRDefault="00B81C03" w:rsidP="006A5E95">
      <w:pPr>
        <w:spacing w:line="520" w:lineRule="exact"/>
        <w:ind w:firstLineChars="200" w:firstLine="562"/>
        <w:rPr>
          <w:rFonts w:asciiTheme="minorEastAsia" w:eastAsiaTheme="minorEastAsia" w:hAnsiTheme="minorEastAsia"/>
          <w:sz w:val="28"/>
          <w:szCs w:val="28"/>
        </w:rPr>
      </w:pPr>
      <w:r w:rsidRPr="006A5E95">
        <w:rPr>
          <w:rFonts w:asciiTheme="minorEastAsia" w:eastAsiaTheme="minorEastAsia" w:hAnsiTheme="minorEastAsia" w:hint="eastAsia"/>
          <w:b/>
          <w:sz w:val="28"/>
          <w:szCs w:val="28"/>
        </w:rPr>
        <w:t>一、</w:t>
      </w:r>
      <w:r w:rsidR="006A5E95">
        <w:rPr>
          <w:rFonts w:asciiTheme="minorEastAsia" w:eastAsiaTheme="minorEastAsia" w:hAnsiTheme="minorEastAsia" w:hint="eastAsia"/>
          <w:b/>
          <w:sz w:val="28"/>
          <w:szCs w:val="28"/>
        </w:rPr>
        <w:t>询价</w:t>
      </w:r>
      <w:r w:rsidR="006A5E95" w:rsidRPr="006A5E95">
        <w:rPr>
          <w:rFonts w:asciiTheme="minorEastAsia" w:eastAsiaTheme="minorEastAsia" w:hAnsiTheme="minorEastAsia" w:hint="eastAsia"/>
          <w:b/>
          <w:sz w:val="28"/>
          <w:szCs w:val="28"/>
        </w:rPr>
        <w:t>内容：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办公用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品（详见附件：</w:t>
      </w:r>
      <w:r w:rsidR="002C48BD" w:rsidRPr="002C48BD">
        <w:rPr>
          <w:rFonts w:asciiTheme="minorEastAsia" w:eastAsiaTheme="minorEastAsia" w:hAnsiTheme="minorEastAsia" w:hint="eastAsia"/>
          <w:sz w:val="28"/>
          <w:szCs w:val="28"/>
        </w:rPr>
        <w:t>办公用品询价报价一览表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采购周期：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两年</w:t>
      </w:r>
    </w:p>
    <w:p w:rsidR="00895A1B" w:rsidRDefault="0095654A" w:rsidP="00895A1B">
      <w:pPr>
        <w:spacing w:line="44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联系人：</w:t>
      </w:r>
      <w:r w:rsidR="006D3B62">
        <w:rPr>
          <w:rFonts w:asciiTheme="minorEastAsia" w:eastAsiaTheme="minorEastAsia" w:hAnsiTheme="minorEastAsia" w:hint="eastAsia"/>
          <w:sz w:val="28"/>
          <w:szCs w:val="28"/>
        </w:rPr>
        <w:t xml:space="preserve">后勤保障部  </w:t>
      </w:r>
      <w:r w:rsidR="006A5E95">
        <w:rPr>
          <w:rFonts w:asciiTheme="minorEastAsia" w:eastAsiaTheme="minorEastAsia" w:hAnsiTheme="minorEastAsia" w:hint="eastAsia"/>
          <w:sz w:val="28"/>
          <w:szCs w:val="28"/>
        </w:rPr>
        <w:t xml:space="preserve">余主任   </w:t>
      </w:r>
      <w:r w:rsidR="006A5E95" w:rsidRPr="00B81C03">
        <w:rPr>
          <w:rFonts w:asciiTheme="minorEastAsia" w:eastAsiaTheme="minorEastAsia" w:hAnsiTheme="minorEastAsia" w:hint="eastAsia"/>
          <w:sz w:val="28"/>
          <w:szCs w:val="28"/>
        </w:rPr>
        <w:t>电话：</w:t>
      </w:r>
      <w:r w:rsidR="006A5E95">
        <w:rPr>
          <w:rFonts w:asciiTheme="minorEastAsia" w:eastAsiaTheme="minorEastAsia" w:hAnsiTheme="minorEastAsia" w:hint="eastAsia"/>
          <w:sz w:val="28"/>
          <w:szCs w:val="28"/>
        </w:rPr>
        <w:t>0556-6197367</w:t>
      </w:r>
    </w:p>
    <w:p w:rsidR="006A5E95" w:rsidRPr="00895A1B" w:rsidRDefault="00895A1B" w:rsidP="00895A1B">
      <w:pPr>
        <w:spacing w:line="440" w:lineRule="exact"/>
        <w:ind w:firstLineChars="200" w:firstLine="562"/>
        <w:rPr>
          <w:rFonts w:asciiTheme="majorEastAsia" w:eastAsiaTheme="majorEastAsia" w:hAnsiTheme="majorEastAsia"/>
          <w:b/>
          <w:sz w:val="28"/>
          <w:szCs w:val="28"/>
        </w:rPr>
      </w:pP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报价文件加盖公章密封，于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11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月</w:t>
      </w:r>
      <w:r w:rsidR="00516B3A">
        <w:rPr>
          <w:rFonts w:asciiTheme="majorEastAsia" w:eastAsiaTheme="majorEastAsia" w:hAnsiTheme="majorEastAsia" w:hint="eastAsia"/>
          <w:b/>
          <w:sz w:val="28"/>
          <w:szCs w:val="28"/>
        </w:rPr>
        <w:t>30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日</w:t>
      </w:r>
      <w:r w:rsidRPr="0064288C">
        <w:rPr>
          <w:rFonts w:asciiTheme="majorEastAsia" w:eastAsiaTheme="majorEastAsia" w:hAnsiTheme="majorEastAsia"/>
          <w:b/>
          <w:sz w:val="28"/>
          <w:szCs w:val="28"/>
        </w:rPr>
        <w:t>1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6：</w:t>
      </w:r>
      <w:r w:rsidRPr="0064288C">
        <w:rPr>
          <w:rFonts w:asciiTheme="majorEastAsia" w:eastAsiaTheme="majorEastAsia" w:hAnsiTheme="majorEastAsia"/>
          <w:b/>
          <w:sz w:val="28"/>
          <w:szCs w:val="28"/>
        </w:rPr>
        <w:t>00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时前交至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B354B3"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桐城市人民医院综合采购办公室</w:t>
      </w:r>
      <w:r w:rsidRPr="0064288C">
        <w:rPr>
          <w:rFonts w:asciiTheme="majorEastAsia" w:eastAsiaTheme="majorEastAsia" w:hAnsiTheme="majorEastAsia" w:hint="eastAsia"/>
          <w:b/>
          <w:sz w:val="28"/>
          <w:szCs w:val="28"/>
        </w:rPr>
        <w:t>，本着自愿原则，逾期视为放弃！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二、对投标人的资格要求</w:t>
      </w:r>
    </w:p>
    <w:p w:rsidR="006A5E95" w:rsidRDefault="006A5E95" w:rsidP="006A5E95">
      <w:pPr>
        <w:spacing w:line="52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报价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人为具有独立法人资格的合法经营生产企业</w:t>
      </w:r>
      <w:r w:rsidR="008244C9">
        <w:rPr>
          <w:rFonts w:asciiTheme="minorEastAsia" w:eastAsiaTheme="minorEastAsia" w:hAnsiTheme="minorEastAsia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须提供有效的营业执照、税务登记证、法定代表人或法人授权代表人的身份证等复印件，均须加盖单位公章方为有效。</w:t>
      </w:r>
    </w:p>
    <w:p w:rsidR="0095654A" w:rsidRPr="00B81C03" w:rsidRDefault="006A5E95" w:rsidP="006A5E95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三、相关</w:t>
      </w:r>
      <w:r w:rsidR="0095654A" w:rsidRPr="00B81C03">
        <w:rPr>
          <w:rFonts w:asciiTheme="minorEastAsia" w:eastAsiaTheme="minorEastAsia" w:hAnsiTheme="minorEastAsia" w:hint="eastAsia"/>
          <w:b/>
          <w:sz w:val="28"/>
          <w:szCs w:val="28"/>
        </w:rPr>
        <w:t>要求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1、凡参与竞标的企业应自愿接受招标文件要求；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产品质量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必须满足我院使用要求；</w:t>
      </w:r>
    </w:p>
    <w:p w:rsidR="0095654A" w:rsidRPr="00B81C03" w:rsidRDefault="0095654A" w:rsidP="0095654A">
      <w:pPr>
        <w:widowControl/>
        <w:snapToGrid w:val="0"/>
        <w:spacing w:line="520" w:lineRule="exact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报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价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含运输配送、税金等一切费用</w:t>
      </w:r>
      <w:r w:rsidR="00DF0468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四、采购数量、报价及付款方式</w:t>
      </w:r>
    </w:p>
    <w:p w:rsidR="0095654A" w:rsidRPr="00AB7DC8" w:rsidRDefault="0095654A" w:rsidP="0095654A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1、数量：</w:t>
      </w:r>
      <w:r w:rsidR="00AB7DC8">
        <w:rPr>
          <w:rFonts w:asciiTheme="minorEastAsia" w:eastAsiaTheme="minorEastAsia" w:hAnsiTheme="minorEastAsia" w:hint="eastAsia"/>
          <w:sz w:val="28"/>
          <w:szCs w:val="28"/>
        </w:rPr>
        <w:t>报价表中的数量为我院近年的平均使用量，仅作为评标使用，</w:t>
      </w:r>
      <w:r w:rsidR="006A5E95">
        <w:rPr>
          <w:rFonts w:ascii="宋体" w:hAnsi="宋体" w:hint="eastAsia"/>
          <w:sz w:val="28"/>
          <w:szCs w:val="28"/>
        </w:rPr>
        <w:t>实际使用数量根据工作</w:t>
      </w:r>
      <w:r w:rsidR="00AB7DC8">
        <w:rPr>
          <w:rFonts w:ascii="宋体" w:hAnsi="宋体" w:hint="eastAsia"/>
          <w:sz w:val="28"/>
          <w:szCs w:val="28"/>
        </w:rPr>
        <w:t>实际需要，按计划分批实施</w:t>
      </w:r>
      <w:r w:rsidR="00AB7DC8">
        <w:rPr>
          <w:rFonts w:ascii="宋体" w:hAnsi="宋体" w:cs="宋体" w:hint="eastAsia"/>
          <w:sz w:val="28"/>
          <w:szCs w:val="28"/>
        </w:rPr>
        <w:t>釆购</w:t>
      </w:r>
      <w:r w:rsidR="006A5E95">
        <w:rPr>
          <w:rFonts w:ascii="宋体" w:hAnsi="宋体" w:cs="宋体" w:hint="eastAsia"/>
          <w:sz w:val="28"/>
          <w:szCs w:val="28"/>
        </w:rPr>
        <w:t>；</w:t>
      </w:r>
    </w:p>
    <w:p w:rsidR="006A5E95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b/>
          <w:color w:val="000000"/>
          <w:kern w:val="0"/>
          <w:sz w:val="28"/>
          <w:szCs w:val="28"/>
          <w:u w:val="single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2报价：</w:t>
      </w:r>
      <w:r w:rsidR="006A5E95">
        <w:rPr>
          <w:rFonts w:ascii="宋体" w:hAnsi="宋体" w:hint="eastAsia"/>
          <w:b/>
          <w:sz w:val="28"/>
          <w:szCs w:val="28"/>
          <w:u w:val="single"/>
        </w:rPr>
        <w:t>必须以医院提供的电子档固定表格样式填报，</w:t>
      </w:r>
      <w:r w:rsidR="006A5E95" w:rsidRPr="00FF111B">
        <w:rPr>
          <w:rFonts w:ascii="宋体" w:hAnsi="宋体" w:hint="eastAsia"/>
          <w:b/>
          <w:sz w:val="28"/>
          <w:szCs w:val="28"/>
          <w:u w:val="single"/>
        </w:rPr>
        <w:t>不得更改报价表格式，项目内容不得删剪，所有项目</w:t>
      </w:r>
      <w:r w:rsidR="006A5E95" w:rsidRPr="00FF111B">
        <w:rPr>
          <w:rFonts w:ascii="宋体" w:hAnsi="宋体" w:hint="eastAsia"/>
          <w:b/>
          <w:kern w:val="0"/>
          <w:sz w:val="28"/>
          <w:szCs w:val="28"/>
          <w:u w:val="single"/>
        </w:rPr>
        <w:t>必须填写</w:t>
      </w:r>
      <w:r w:rsidR="006A5E95" w:rsidRPr="006A5E95">
        <w:rPr>
          <w:rFonts w:asciiTheme="minorEastAsia" w:eastAsiaTheme="minorEastAsia" w:hAnsiTheme="minorEastAsia" w:hint="eastAsia"/>
          <w:b/>
          <w:color w:val="000000"/>
          <w:kern w:val="0"/>
          <w:sz w:val="28"/>
          <w:szCs w:val="28"/>
          <w:u w:val="single"/>
        </w:rPr>
        <w:t>，否则作废标处理。</w:t>
      </w:r>
    </w:p>
    <w:p w:rsidR="003E2B37" w:rsidRDefault="006A5E95" w:rsidP="002C48BD">
      <w:pPr>
        <w:spacing w:line="52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3、</w:t>
      </w:r>
      <w:r w:rsidR="003E2B37">
        <w:rPr>
          <w:rFonts w:ascii="宋体" w:hAnsi="宋体" w:hint="eastAsia"/>
          <w:kern w:val="0"/>
          <w:sz w:val="28"/>
          <w:szCs w:val="28"/>
        </w:rPr>
        <w:t>报价表</w:t>
      </w:r>
      <w:r w:rsidR="00515CA8">
        <w:rPr>
          <w:rFonts w:ascii="宋体" w:hAnsi="宋体" w:hint="eastAsia"/>
          <w:kern w:val="0"/>
          <w:sz w:val="28"/>
          <w:szCs w:val="28"/>
        </w:rPr>
        <w:t>共</w:t>
      </w:r>
      <w:r w:rsidR="003E2B37">
        <w:rPr>
          <w:rFonts w:ascii="宋体" w:hAnsi="宋体" w:hint="eastAsia"/>
          <w:kern w:val="0"/>
          <w:sz w:val="28"/>
          <w:szCs w:val="28"/>
        </w:rPr>
        <w:t>叁页，加盖报价公司印章</w:t>
      </w:r>
      <w:r w:rsidR="00515CA8">
        <w:rPr>
          <w:rFonts w:ascii="宋体" w:hAnsi="宋体" w:hint="eastAsia"/>
          <w:kern w:val="0"/>
          <w:sz w:val="28"/>
          <w:szCs w:val="28"/>
        </w:rPr>
        <w:t>的报价表</w:t>
      </w:r>
      <w:r w:rsidR="003E2B37">
        <w:rPr>
          <w:rFonts w:ascii="宋体" w:hAnsi="宋体" w:hint="eastAsia"/>
          <w:kern w:val="0"/>
          <w:sz w:val="28"/>
          <w:szCs w:val="28"/>
        </w:rPr>
        <w:t>方为有效。</w:t>
      </w:r>
    </w:p>
    <w:p w:rsidR="0095654A" w:rsidRPr="00B81C03" w:rsidRDefault="003E2B37" w:rsidP="002C48BD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4、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付款方式：按月实际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入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库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金</w:t>
      </w:r>
      <w:r w:rsidR="00DF0468">
        <w:rPr>
          <w:rFonts w:asciiTheme="minorEastAsia" w:eastAsiaTheme="minorEastAsia" w:hAnsiTheme="minorEastAsia" w:hint="eastAsia"/>
          <w:sz w:val="28"/>
          <w:szCs w:val="28"/>
        </w:rPr>
        <w:t>额，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次月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以转账方式支付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货款</w:t>
      </w:r>
      <w:r w:rsidR="008244C9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五、供</w:t>
      </w:r>
      <w:r w:rsidRPr="00B81C03">
        <w:rPr>
          <w:rFonts w:asciiTheme="minorEastAsia" w:eastAsiaTheme="minorEastAsia" w:hAnsiTheme="minorEastAsia" w:hint="eastAsia"/>
          <w:b/>
          <w:color w:val="000000"/>
          <w:kern w:val="0"/>
          <w:sz w:val="28"/>
          <w:szCs w:val="28"/>
        </w:rPr>
        <w:t>货要求</w:t>
      </w:r>
    </w:p>
    <w:p w:rsidR="002C48BD" w:rsidRDefault="006A5E95" w:rsidP="0095654A">
      <w:pPr>
        <w:spacing w:line="520" w:lineRule="exact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1、</w:t>
      </w:r>
      <w:r w:rsidR="00DF0468">
        <w:rPr>
          <w:rFonts w:asciiTheme="minorEastAsia" w:eastAsiaTheme="minorEastAsia" w:hAnsiTheme="minorEastAsia" w:cs="宋体" w:hint="eastAsia"/>
          <w:sz w:val="28"/>
          <w:szCs w:val="28"/>
        </w:rPr>
        <w:t>保证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产品</w:t>
      </w:r>
      <w:r w:rsidR="00B81C03" w:rsidRPr="00B81C03">
        <w:rPr>
          <w:rFonts w:asciiTheme="minorEastAsia" w:eastAsiaTheme="minorEastAsia" w:hAnsiTheme="minorEastAsia" w:cs="宋体" w:hint="eastAsia"/>
          <w:sz w:val="28"/>
          <w:szCs w:val="28"/>
        </w:rPr>
        <w:t>质量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，所有产品包</w:t>
      </w:r>
      <w:r w:rsidR="00DF0468">
        <w:rPr>
          <w:rFonts w:asciiTheme="minorEastAsia" w:eastAsiaTheme="minorEastAsia" w:hAnsiTheme="minorEastAsia" w:cs="宋体" w:hint="eastAsia"/>
          <w:sz w:val="28"/>
          <w:szCs w:val="28"/>
        </w:rPr>
        <w:t>退包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换。</w:t>
      </w:r>
    </w:p>
    <w:p w:rsidR="0095654A" w:rsidRPr="00B81C03" w:rsidRDefault="0009676B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2C48BD">
        <w:rPr>
          <w:rFonts w:asciiTheme="minorEastAsia" w:eastAsiaTheme="minorEastAsia" w:hAnsiTheme="minorEastAsia" w:cs="宋体" w:hint="eastAsia"/>
          <w:sz w:val="28"/>
          <w:szCs w:val="28"/>
        </w:rPr>
        <w:t>根据医院实际采购计划，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在接到采购</w:t>
      </w:r>
      <w:r>
        <w:rPr>
          <w:rFonts w:asciiTheme="minorEastAsia" w:eastAsiaTheme="minorEastAsia" w:hAnsiTheme="minorEastAsia" w:hint="eastAsia"/>
          <w:sz w:val="28"/>
          <w:szCs w:val="28"/>
        </w:rPr>
        <w:t>计划后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3日内必须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及时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lastRenderedPageBreak/>
        <w:t>将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所需产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按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规定的</w:t>
      </w:r>
      <w:r w:rsidR="0095654A" w:rsidRPr="00B81C03">
        <w:rPr>
          <w:rFonts w:asciiTheme="minorEastAsia" w:eastAsiaTheme="minorEastAsia" w:hAnsiTheme="minorEastAsia" w:cs="宋体" w:hint="eastAsia"/>
          <w:sz w:val="28"/>
          <w:szCs w:val="28"/>
        </w:rPr>
        <w:t>数量配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送</w:t>
      </w:r>
      <w:r w:rsidR="0095654A" w:rsidRPr="00B81C03">
        <w:rPr>
          <w:rFonts w:asciiTheme="minorEastAsia" w:eastAsiaTheme="minorEastAsia" w:hAnsiTheme="minorEastAsia" w:hint="eastAsia"/>
          <w:sz w:val="28"/>
          <w:szCs w:val="28"/>
        </w:rPr>
        <w:t>到指定地点，进行交接、验收确认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5654A" w:rsidRPr="00B81C03" w:rsidRDefault="0095654A" w:rsidP="0095654A">
      <w:pPr>
        <w:spacing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3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必须严格按照</w:t>
      </w:r>
      <w:r w:rsidRPr="00B81C03">
        <w:rPr>
          <w:rFonts w:asciiTheme="minorEastAsia" w:eastAsiaTheme="minorEastAsia" w:hAnsiTheme="minorEastAsia" w:cs="宋体" w:hint="eastAsia"/>
          <w:sz w:val="28"/>
          <w:szCs w:val="28"/>
        </w:rPr>
        <w:t>釆购数量和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中标价格填写送货单办理入库，如发现擅自变改价格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，一经发现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给予2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倍罚款。</w:t>
      </w:r>
    </w:p>
    <w:p w:rsidR="0095654A" w:rsidRPr="00B81C03" w:rsidRDefault="0009676B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六、投标文件格式</w:t>
      </w:r>
    </w:p>
    <w:p w:rsidR="0095654A" w:rsidRPr="00B81C03" w:rsidRDefault="0095654A" w:rsidP="0095654A">
      <w:pPr>
        <w:spacing w:line="560" w:lineRule="exact"/>
        <w:ind w:firstLineChars="221" w:firstLine="619"/>
        <w:rPr>
          <w:rFonts w:asciiTheme="minorEastAsia" w:eastAsiaTheme="minorEastAsia" w:hAnsiTheme="minorEastAsia"/>
          <w:b/>
          <w:sz w:val="36"/>
          <w:szCs w:val="36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1、投标文件封面必须有《</w:t>
      </w:r>
      <w:r w:rsidR="002C48BD" w:rsidRP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办公用品询价报价一览表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》字样，以及投标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名称、联系人、联系方式；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2、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投标人的法人代表和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投标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单位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代表身份证复印件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各一份；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3、投标人合法有效资质文件，包括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投标人经营范围内的营业执照或经营许可证以及</w:t>
      </w:r>
      <w:r w:rsidRPr="00B81C03">
        <w:rPr>
          <w:rFonts w:asciiTheme="minorEastAsia" w:eastAsiaTheme="minorEastAsia" w:hAnsiTheme="minorEastAsia" w:hint="eastAsia"/>
          <w:sz w:val="28"/>
          <w:szCs w:val="28"/>
        </w:rPr>
        <w:t>税务登记复印件</w:t>
      </w:r>
      <w:r w:rsidRPr="00B81C03">
        <w:rPr>
          <w:rFonts w:asciiTheme="minorEastAsia" w:eastAsiaTheme="minorEastAsia" w:hAnsiTheme="minorEastAsia" w:hint="eastAsia"/>
          <w:kern w:val="0"/>
          <w:sz w:val="28"/>
          <w:szCs w:val="28"/>
        </w:rPr>
        <w:t>各一份；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4、报价表：即附件《</w:t>
      </w:r>
      <w:r w:rsidR="002C48BD" w:rsidRPr="002C48BD">
        <w:rPr>
          <w:rFonts w:asciiTheme="minorEastAsia" w:eastAsiaTheme="minorEastAsia" w:hAnsiTheme="minorEastAsia" w:hint="eastAsia"/>
          <w:sz w:val="28"/>
          <w:szCs w:val="28"/>
        </w:rPr>
        <w:t>办公用品询价报价一览表</w:t>
      </w:r>
      <w:r w:rsid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》，不得</w:t>
      </w: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修改报价表格式，并按表格要求进行填报</w:t>
      </w:r>
      <w:r w:rsidR="0009676B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；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5、售后服务承诺；</w:t>
      </w:r>
    </w:p>
    <w:p w:rsidR="0095654A" w:rsidRPr="00B81C03" w:rsidRDefault="0095654A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6</w:t>
      </w:r>
      <w:r w:rsidR="00515CA8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、其他需要列入的资质。</w:t>
      </w:r>
    </w:p>
    <w:p w:rsidR="0095654A" w:rsidRPr="00B81C03" w:rsidRDefault="0095654A" w:rsidP="00B81C03">
      <w:pPr>
        <w:spacing w:line="52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b/>
          <w:sz w:val="28"/>
          <w:szCs w:val="28"/>
        </w:rPr>
        <w:t>七、其他</w:t>
      </w:r>
    </w:p>
    <w:p w:rsidR="0095654A" w:rsidRPr="00B81C03" w:rsidRDefault="0095654A" w:rsidP="0095654A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B81C03" w:rsidRPr="00B81C03">
        <w:rPr>
          <w:rFonts w:asciiTheme="minorEastAsia" w:eastAsiaTheme="minorEastAsia" w:hAnsiTheme="minorEastAsia" w:hint="eastAsia"/>
          <w:sz w:val="28"/>
          <w:szCs w:val="28"/>
        </w:rPr>
        <w:t>中标方不得将中标项目转包、分包他人</w:t>
      </w:r>
      <w:r w:rsidR="00B81C03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09676B" w:rsidRDefault="0095654A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color w:val="000000"/>
          <w:kern w:val="0"/>
          <w:sz w:val="28"/>
          <w:szCs w:val="28"/>
        </w:rPr>
      </w:pPr>
      <w:r w:rsidRPr="00B81C03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2C48BD">
        <w:rPr>
          <w:rFonts w:asciiTheme="minorEastAsia" w:eastAsiaTheme="minorEastAsia" w:hAnsiTheme="minorEastAsia" w:hint="eastAsia"/>
          <w:sz w:val="28"/>
          <w:szCs w:val="28"/>
        </w:rPr>
        <w:t>其他事宜</w:t>
      </w:r>
      <w:r w:rsidR="0009676B">
        <w:rPr>
          <w:rFonts w:asciiTheme="minorEastAsia" w:eastAsiaTheme="minorEastAsia" w:hAnsiTheme="minorEastAsia" w:hint="eastAsia"/>
          <w:sz w:val="28"/>
          <w:szCs w:val="28"/>
        </w:rPr>
        <w:t>双方</w:t>
      </w:r>
      <w:r w:rsidR="00141477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签订</w:t>
      </w:r>
      <w:r w:rsidR="00B81C03" w:rsidRPr="00B81C03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协议</w:t>
      </w:r>
      <w:r w:rsidR="00141477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时</w:t>
      </w:r>
      <w:r w:rsidR="002C48B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</w:rPr>
        <w:t>约定。</w:t>
      </w:r>
    </w:p>
    <w:p w:rsidR="002C48BD" w:rsidRPr="00B81C03" w:rsidRDefault="002C48BD" w:rsidP="00B81C03">
      <w:pPr>
        <w:spacing w:line="5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09676B" w:rsidRDefault="0009676B" w:rsidP="0009676B">
      <w:pPr>
        <w:spacing w:line="560" w:lineRule="exact"/>
        <w:ind w:firstLineChars="2171" w:firstLine="607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桐城市人民医院</w:t>
      </w:r>
    </w:p>
    <w:p w:rsidR="0009676B" w:rsidRDefault="0009676B" w:rsidP="0009676B">
      <w:p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</w:t>
      </w:r>
      <w:r w:rsidR="00516B3A">
        <w:rPr>
          <w:rFonts w:ascii="宋体" w:hAnsi="宋体" w:hint="eastAsia"/>
          <w:sz w:val="28"/>
          <w:szCs w:val="28"/>
        </w:rPr>
        <w:t xml:space="preserve">                      </w:t>
      </w:r>
      <w:r w:rsidR="003E470E"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二0一八年</w:t>
      </w:r>
      <w:r w:rsidR="002C48BD">
        <w:rPr>
          <w:rFonts w:ascii="宋体" w:hAnsi="宋体" w:hint="eastAsia"/>
          <w:sz w:val="28"/>
          <w:szCs w:val="28"/>
        </w:rPr>
        <w:t>十一</w:t>
      </w:r>
      <w:r>
        <w:rPr>
          <w:rFonts w:ascii="宋体" w:hAnsi="宋体" w:hint="eastAsia"/>
          <w:sz w:val="28"/>
          <w:szCs w:val="28"/>
        </w:rPr>
        <w:t>月</w:t>
      </w:r>
      <w:r w:rsidR="00516B3A">
        <w:rPr>
          <w:rFonts w:ascii="宋体" w:hAnsi="宋体" w:hint="eastAsia"/>
          <w:sz w:val="28"/>
          <w:szCs w:val="28"/>
        </w:rPr>
        <w:t>二十二</w:t>
      </w:r>
      <w:r>
        <w:rPr>
          <w:rFonts w:ascii="宋体" w:hAnsi="宋体" w:hint="eastAsia"/>
          <w:sz w:val="28"/>
          <w:szCs w:val="28"/>
        </w:rPr>
        <w:t>日</w:t>
      </w:r>
    </w:p>
    <w:p w:rsidR="0095654A" w:rsidRPr="00B81C03" w:rsidRDefault="0095654A" w:rsidP="0095654A">
      <w:pPr>
        <w:spacing w:line="560" w:lineRule="exact"/>
        <w:ind w:firstLineChars="2171" w:firstLine="6079"/>
        <w:rPr>
          <w:rFonts w:asciiTheme="minorEastAsia" w:eastAsiaTheme="minorEastAsia" w:hAnsiTheme="minorEastAsia"/>
          <w:sz w:val="28"/>
          <w:szCs w:val="28"/>
        </w:rPr>
      </w:pPr>
    </w:p>
    <w:p w:rsidR="004358AB" w:rsidRPr="00B81C03" w:rsidRDefault="004358AB" w:rsidP="00323B43">
      <w:pPr>
        <w:rPr>
          <w:rFonts w:asciiTheme="minorEastAsia" w:eastAsiaTheme="minorEastAsia" w:hAnsiTheme="minorEastAsia"/>
        </w:rPr>
      </w:pPr>
    </w:p>
    <w:sectPr w:rsidR="004358AB" w:rsidRPr="00B81C03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9F4" w:rsidRDefault="008019F4" w:rsidP="0095654A">
      <w:r>
        <w:separator/>
      </w:r>
    </w:p>
  </w:endnote>
  <w:endnote w:type="continuationSeparator" w:id="0">
    <w:p w:rsidR="008019F4" w:rsidRDefault="008019F4" w:rsidP="00956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9F4" w:rsidRDefault="008019F4" w:rsidP="0095654A">
      <w:r>
        <w:separator/>
      </w:r>
    </w:p>
  </w:footnote>
  <w:footnote w:type="continuationSeparator" w:id="0">
    <w:p w:rsidR="008019F4" w:rsidRDefault="008019F4" w:rsidP="009565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5654A"/>
    <w:rsid w:val="0009676B"/>
    <w:rsid w:val="000B6E0F"/>
    <w:rsid w:val="000F4D82"/>
    <w:rsid w:val="00114A6E"/>
    <w:rsid w:val="00141477"/>
    <w:rsid w:val="002400A2"/>
    <w:rsid w:val="002C48BD"/>
    <w:rsid w:val="00315954"/>
    <w:rsid w:val="0032120A"/>
    <w:rsid w:val="00323B43"/>
    <w:rsid w:val="003406F4"/>
    <w:rsid w:val="00342ACA"/>
    <w:rsid w:val="00361C35"/>
    <w:rsid w:val="003D37D8"/>
    <w:rsid w:val="003E2B37"/>
    <w:rsid w:val="003E470E"/>
    <w:rsid w:val="004358AB"/>
    <w:rsid w:val="00515CA8"/>
    <w:rsid w:val="00516B3A"/>
    <w:rsid w:val="00675480"/>
    <w:rsid w:val="006A5E95"/>
    <w:rsid w:val="006D3B62"/>
    <w:rsid w:val="006D687F"/>
    <w:rsid w:val="00704841"/>
    <w:rsid w:val="007B4AF6"/>
    <w:rsid w:val="008019F4"/>
    <w:rsid w:val="00817FCE"/>
    <w:rsid w:val="008244C9"/>
    <w:rsid w:val="008527CD"/>
    <w:rsid w:val="00871199"/>
    <w:rsid w:val="00895A1B"/>
    <w:rsid w:val="008B28F9"/>
    <w:rsid w:val="008B7726"/>
    <w:rsid w:val="009041EB"/>
    <w:rsid w:val="00923575"/>
    <w:rsid w:val="0095654A"/>
    <w:rsid w:val="00994867"/>
    <w:rsid w:val="009A4D00"/>
    <w:rsid w:val="00AB7DC8"/>
    <w:rsid w:val="00B81C03"/>
    <w:rsid w:val="00C050F2"/>
    <w:rsid w:val="00C363CE"/>
    <w:rsid w:val="00D042B7"/>
    <w:rsid w:val="00D06BD1"/>
    <w:rsid w:val="00D973EB"/>
    <w:rsid w:val="00DF0468"/>
    <w:rsid w:val="00E03C67"/>
    <w:rsid w:val="00E05C44"/>
    <w:rsid w:val="00EA7A70"/>
    <w:rsid w:val="00F0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54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654A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654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654A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654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16</cp:revision>
  <dcterms:created xsi:type="dcterms:W3CDTF">2018-03-05T02:07:00Z</dcterms:created>
  <dcterms:modified xsi:type="dcterms:W3CDTF">2018-11-22T00:23:00Z</dcterms:modified>
</cp:coreProperties>
</file>